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7" w:rsidRPr="001001DC" w:rsidRDefault="005002D7" w:rsidP="005002D7">
      <w:pPr>
        <w:shd w:val="clear" w:color="auto" w:fill="FFFFFF"/>
        <w:spacing w:before="405" w:after="255" w:line="450" w:lineRule="atLeast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упражнений для детей дома</w:t>
      </w:r>
    </w:p>
    <w:p w:rsidR="005002D7" w:rsidRPr="005002D7" w:rsidRDefault="005002D7" w:rsidP="005002D7">
      <w:pPr>
        <w:shd w:val="clear" w:color="auto" w:fill="FFFFFF"/>
        <w:spacing w:before="405" w:after="255" w:line="450" w:lineRule="atLeast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0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4-5 лет</w:t>
      </w:r>
    </w:p>
    <w:p w:rsidR="005002D7" w:rsidRPr="005002D7" w:rsidRDefault="005002D7" w:rsidP="005002D7">
      <w:pPr>
        <w:shd w:val="clear" w:color="auto" w:fill="FFFFFF"/>
        <w:spacing w:after="18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Упражнения в возрасте 4-5 лет направлены на развитие мышц.</w:t>
      </w:r>
    </w:p>
    <w:p w:rsidR="005002D7" w:rsidRPr="005002D7" w:rsidRDefault="005002D7" w:rsidP="005002D7">
      <w:pPr>
        <w:shd w:val="clear" w:color="auto" w:fill="FFFFFF"/>
        <w:spacing w:after="18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1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Отлично подойдет комплекс, выполняемый по инструкции:</w:t>
      </w:r>
    </w:p>
    <w:p w:rsidR="005002D7" w:rsidRPr="005002D7" w:rsidRDefault="005002D7" w:rsidP="005002D7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-28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Принимается </w:t>
      </w:r>
      <w:proofErr w:type="gramStart"/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положение</w:t>
      </w:r>
      <w:proofErr w:type="gramEnd"/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лежа на животе. Ребенку нужно поочередно поднимать руки и ноги наверх (насколько это возможно).</w:t>
      </w:r>
    </w:p>
    <w:p w:rsidR="005002D7" w:rsidRPr="005002D7" w:rsidRDefault="005002D7" w:rsidP="005002D7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-28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Поддерживается </w:t>
      </w:r>
      <w:proofErr w:type="gramStart"/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положение</w:t>
      </w:r>
      <w:proofErr w:type="gramEnd"/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лежа на животе. Ребенок поднимает 1 руку и ногу, при этом он учится тянуть носок на ступне.</w:t>
      </w:r>
    </w:p>
    <w:p w:rsidR="005002D7" w:rsidRPr="005002D7" w:rsidRDefault="005002D7" w:rsidP="005002D7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-28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Ребенок переворачивается на спину. Сначала поднимают ноги, делают упражнение «велосипед». Затем меняется на «ножницы», когда ноги посменно скрещиваются.</w:t>
      </w:r>
    </w:p>
    <w:p w:rsidR="005002D7" w:rsidRPr="001001DC" w:rsidRDefault="005002D7" w:rsidP="005002D7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-28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 положении лежа на </w:t>
      </w:r>
      <w:proofErr w:type="gramStart"/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спине</w:t>
      </w:r>
      <w:proofErr w:type="gramEnd"/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выполняется упражнение «березка». Ноги поднимаются высоко вверх, носки вытягиваются. Далее поднимают бедра, помогают им руками. Упершись локтями в пол, туловище поднимается максимально высоко, и ноги при этом выдерживаются в ровном положении. Продержать такую стойку</w:t>
      </w:r>
    </w:p>
    <w:p w:rsidR="005002D7" w:rsidRPr="001001DC" w:rsidRDefault="005002D7" w:rsidP="005002D7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-28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Принимается </w:t>
      </w:r>
      <w:proofErr w:type="gramStart"/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положение</w:t>
      </w:r>
      <w:proofErr w:type="gramEnd"/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стоя, ноги на ширине плеч. Выполняются приседания. Родителям нужно проследить, чтобы ребенок постоянно дышал, потому что многие задерживают дыхание до полного завершения упражнения.</w:t>
      </w:r>
    </w:p>
    <w:p w:rsidR="005002D7" w:rsidRPr="005002D7" w:rsidRDefault="005002D7" w:rsidP="005002D7">
      <w:pPr>
        <w:numPr>
          <w:ilvl w:val="0"/>
          <w:numId w:val="8"/>
        </w:numPr>
        <w:shd w:val="clear" w:color="auto" w:fill="FFFFFF"/>
        <w:spacing w:before="100" w:beforeAutospacing="1" w:after="75" w:line="345" w:lineRule="atLeast"/>
        <w:ind w:left="-28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Принимается </w:t>
      </w:r>
      <w:proofErr w:type="gramStart"/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положение</w:t>
      </w:r>
      <w:proofErr w:type="gramEnd"/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стоя на коленях. Руки вытягиваются вперед и ставятся на пол. Нужно потянуться, слегка раскачивая корпусом. Упражнение называется «кошка» из-за сходства в движениях.</w:t>
      </w:r>
    </w:p>
    <w:p w:rsidR="005002D7" w:rsidRPr="005002D7" w:rsidRDefault="005002D7" w:rsidP="005002D7">
      <w:pPr>
        <w:shd w:val="clear" w:color="auto" w:fill="FFFFFF"/>
        <w:spacing w:after="180" w:line="33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002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Каждое упражнение выполняется по 8-15 раз, в зависимости от физической подготовки ребенка.</w:t>
      </w:r>
    </w:p>
    <w:p w:rsidR="00C63499" w:rsidRPr="001001DC" w:rsidRDefault="00C63499" w:rsidP="005002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1001DC" w:rsidRPr="001001DC" w:rsidRDefault="001001DC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Pr="005002D7" w:rsidRDefault="005002D7" w:rsidP="005002D7">
      <w:pPr>
        <w:shd w:val="clear" w:color="auto" w:fill="FFFFFF"/>
        <w:spacing w:before="405" w:after="255" w:line="450" w:lineRule="atLeast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0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6-7 лет</w:t>
      </w:r>
    </w:p>
    <w:p w:rsidR="005002D7" w:rsidRPr="005002D7" w:rsidRDefault="005002D7" w:rsidP="005002D7">
      <w:pPr>
        <w:shd w:val="clear" w:color="auto" w:fill="FFFFFF"/>
        <w:spacing w:after="18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 занятий для дошкольников меняется. Им требуется больше пространства, поскольку большинство упражнений построены на активности.</w:t>
      </w:r>
    </w:p>
    <w:p w:rsidR="005002D7" w:rsidRPr="005002D7" w:rsidRDefault="005002D7" w:rsidP="005002D7">
      <w:pPr>
        <w:shd w:val="clear" w:color="auto" w:fill="FFFFFF"/>
        <w:spacing w:after="18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1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Комплекс разделяется на этапы</w:t>
      </w:r>
      <w:r w:rsidRPr="0050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002D7" w:rsidRPr="005002D7" w:rsidRDefault="005002D7" w:rsidP="005002D7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ind w:left="-28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001D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Бег.</w:t>
      </w:r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Контролировать, чтобы ребенок бежал по ровной линии или выдерживал определенный темп, не нужно. Он может вилять, разгоняться и переходить на быструю ходьбу. Время бега – 35-40 сек</w:t>
      </w:r>
      <w:proofErr w:type="gramStart"/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1001DC" w:rsidRPr="001001D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proofErr w:type="gramEnd"/>
      <w:r w:rsidR="001001DC" w:rsidRPr="001001D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дома это бег на месте)</w:t>
      </w:r>
    </w:p>
    <w:p w:rsidR="005002D7" w:rsidRPr="005002D7" w:rsidRDefault="005002D7" w:rsidP="005002D7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ind w:left="-28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001D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Прыжки.</w:t>
      </w:r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Чередуются прыжки с выпадом вперед, на одной ноге, на месте и через скакалку. Каждый заход выполняется по 15-20 раз.</w:t>
      </w:r>
    </w:p>
    <w:p w:rsidR="005002D7" w:rsidRPr="001001DC" w:rsidRDefault="005002D7" w:rsidP="005002D7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ind w:left="-28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001D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Отжимания.</w:t>
      </w:r>
      <w:r w:rsidRPr="005002D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Для начала используют поверхность примерно на 40-50 см выше уровня пола в качестве упора. Со временем планку постепенно снижают, пока она не дойдет до уровня пола. Выполняется по 10-15 раз.</w:t>
      </w:r>
    </w:p>
    <w:p w:rsidR="005002D7" w:rsidRPr="001001DC" w:rsidRDefault="005002D7" w:rsidP="005002D7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ind w:left="-28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0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только осуществляется переход на активные упражнения, их продолжительность начинается с 3-5 раз (для бега – с 15-20 сек). Со временем количество увеличивается. Такое постепенный рост активности позволяет ребенку подстроиться под новый ритм без вреда здоровью.</w:t>
      </w:r>
    </w:p>
    <w:p w:rsidR="005002D7" w:rsidRPr="001001DC" w:rsidRDefault="005002D7" w:rsidP="005002D7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ind w:left="-285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001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комплексу упражнений можно добавить игру с мячом. Его кидают в стену, затем ловят. Лучше, если ловят по очередь родители и дети, тогда активности в упражнении больше.</w:t>
      </w: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1001DC" w:rsidRPr="001001DC" w:rsidRDefault="001001DC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Pr="001001DC" w:rsidRDefault="005002D7" w:rsidP="005002D7">
      <w:pPr>
        <w:rPr>
          <w:rFonts w:ascii="Times New Roman" w:hAnsi="Times New Roman" w:cs="Times New Roman"/>
          <w:sz w:val="28"/>
          <w:szCs w:val="28"/>
        </w:rPr>
      </w:pPr>
    </w:p>
    <w:p w:rsidR="005002D7" w:rsidRPr="001001DC" w:rsidRDefault="005002D7" w:rsidP="0050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DC">
        <w:rPr>
          <w:rFonts w:ascii="Times New Roman" w:hAnsi="Times New Roman" w:cs="Times New Roman"/>
          <w:b/>
          <w:sz w:val="28"/>
          <w:szCs w:val="28"/>
        </w:rPr>
        <w:lastRenderedPageBreak/>
        <w:t>Комплекс йоги для детей</w:t>
      </w:r>
    </w:p>
    <w:p w:rsidR="005002D7" w:rsidRPr="001001DC" w:rsidRDefault="005002D7" w:rsidP="005002D7">
      <w:pPr>
        <w:rPr>
          <w:rFonts w:ascii="Times New Roman" w:hAnsi="Times New Roman" w:cs="Times New Roman"/>
          <w:color w:val="35405A"/>
          <w:sz w:val="28"/>
          <w:szCs w:val="28"/>
          <w:shd w:val="clear" w:color="auto" w:fill="FFFFFF"/>
        </w:rPr>
      </w:pPr>
      <w:r w:rsidRPr="001001DC">
        <w:rPr>
          <w:rFonts w:ascii="Times New Roman" w:hAnsi="Times New Roman" w:cs="Times New Roman"/>
          <w:b/>
          <w:color w:val="35405A"/>
          <w:sz w:val="28"/>
          <w:szCs w:val="28"/>
          <w:shd w:val="clear" w:color="auto" w:fill="FFFFFF"/>
        </w:rPr>
        <w:t xml:space="preserve"> </w:t>
      </w:r>
      <w:r w:rsidRPr="001001DC">
        <w:rPr>
          <w:rFonts w:ascii="Times New Roman" w:hAnsi="Times New Roman" w:cs="Times New Roman"/>
          <w:b/>
          <w:color w:val="35405A"/>
          <w:sz w:val="28"/>
          <w:szCs w:val="28"/>
          <w:shd w:val="clear" w:color="auto" w:fill="FFFFFF"/>
        </w:rPr>
        <w:t>«Лягушка-</w:t>
      </w:r>
      <w:proofErr w:type="spellStart"/>
      <w:r w:rsidRPr="001001DC">
        <w:rPr>
          <w:rFonts w:ascii="Times New Roman" w:hAnsi="Times New Roman" w:cs="Times New Roman"/>
          <w:b/>
          <w:color w:val="35405A"/>
          <w:sz w:val="28"/>
          <w:szCs w:val="28"/>
          <w:shd w:val="clear" w:color="auto" w:fill="FFFFFF"/>
        </w:rPr>
        <w:t>попрыгушка</w:t>
      </w:r>
      <w:proofErr w:type="spellEnd"/>
      <w:r w:rsidRPr="001001DC">
        <w:rPr>
          <w:rFonts w:ascii="Times New Roman" w:hAnsi="Times New Roman" w:cs="Times New Roman"/>
          <w:b/>
          <w:color w:val="35405A"/>
          <w:sz w:val="28"/>
          <w:szCs w:val="28"/>
          <w:shd w:val="clear" w:color="auto" w:fill="FFFFFF"/>
        </w:rPr>
        <w:t>»</w:t>
      </w:r>
      <w:r w:rsidRPr="001001DC">
        <w:rPr>
          <w:rFonts w:ascii="Times New Roman" w:hAnsi="Times New Roman" w:cs="Times New Roman"/>
          <w:color w:val="35405A"/>
          <w:sz w:val="28"/>
          <w:szCs w:val="28"/>
          <w:shd w:val="clear" w:color="auto" w:fill="FFFFFF"/>
        </w:rPr>
        <w:t>: встать прямо, ножки на ширине плеч, затем присесть на корточки и обнять коленки руками. Прыгать по кругу и весело квакать. Станет легче выполнять упражнение, если немного наклоняться вперед.</w:t>
      </w:r>
    </w:p>
    <w:p w:rsidR="005002D7" w:rsidRPr="001001DC" w:rsidRDefault="005002D7" w:rsidP="005002D7">
      <w:pPr>
        <w:rPr>
          <w:rFonts w:ascii="Times New Roman" w:hAnsi="Times New Roman" w:cs="Times New Roman"/>
          <w:color w:val="35405A"/>
          <w:sz w:val="28"/>
          <w:szCs w:val="28"/>
          <w:shd w:val="clear" w:color="auto" w:fill="FFFFFF"/>
        </w:rPr>
      </w:pPr>
      <w:r w:rsidRPr="001001DC">
        <w:rPr>
          <w:rFonts w:ascii="Times New Roman" w:hAnsi="Times New Roman" w:cs="Times New Roman"/>
          <w:b/>
          <w:color w:val="35405A"/>
          <w:sz w:val="28"/>
          <w:szCs w:val="28"/>
          <w:shd w:val="clear" w:color="auto" w:fill="FFFFFF"/>
        </w:rPr>
        <w:t xml:space="preserve"> «Фламинго в танце»</w:t>
      </w:r>
      <w:r w:rsidRPr="001001DC">
        <w:rPr>
          <w:rFonts w:ascii="Times New Roman" w:hAnsi="Times New Roman" w:cs="Times New Roman"/>
          <w:color w:val="35405A"/>
          <w:sz w:val="28"/>
          <w:szCs w:val="28"/>
          <w:shd w:val="clear" w:color="auto" w:fill="FFFFFF"/>
        </w:rPr>
        <w:t>: встать на коврик, спину выпрямить, руки поднять на уровне плеч и расправить в разные стороны, как крылья, правую ножку отставить назад и немного приподнять, сохраняя баланс. Повторить упражнение с другой ногой. В результате тренируются икроножные мышцы, формируется чувство баланса и ощущение возможностей своего тела.</w:t>
      </w:r>
    </w:p>
    <w:p w:rsidR="005002D7" w:rsidRPr="001001DC" w:rsidRDefault="005002D7" w:rsidP="005002D7">
      <w:pPr>
        <w:rPr>
          <w:rFonts w:ascii="Times New Roman" w:hAnsi="Times New Roman" w:cs="Times New Roman"/>
          <w:color w:val="35405A"/>
          <w:sz w:val="28"/>
          <w:szCs w:val="28"/>
          <w:shd w:val="clear" w:color="auto" w:fill="FFFFFF"/>
        </w:rPr>
      </w:pPr>
      <w:r w:rsidRPr="001001DC">
        <w:rPr>
          <w:rFonts w:ascii="Times New Roman" w:hAnsi="Times New Roman" w:cs="Times New Roman"/>
          <w:b/>
          <w:color w:val="35405A"/>
          <w:sz w:val="28"/>
          <w:szCs w:val="28"/>
          <w:shd w:val="clear" w:color="auto" w:fill="FFFFFF"/>
        </w:rPr>
        <w:t>«Растущее деревце»</w:t>
      </w:r>
      <w:r w:rsidRPr="001001DC">
        <w:rPr>
          <w:rFonts w:ascii="Times New Roman" w:hAnsi="Times New Roman" w:cs="Times New Roman"/>
          <w:color w:val="35405A"/>
          <w:sz w:val="28"/>
          <w:szCs w:val="28"/>
          <w:shd w:val="clear" w:color="auto" w:fill="FFFFFF"/>
        </w:rPr>
        <w:t>: встать на коврик, спину выпрямить, поднять одну ногу и опереться ступней на коленку другой ноги, ладошки совместить на уровне грудной клетки и медленно приподнять их над головой. Можно покачаться в разные стороны. Поза укрепляет спинные мышцы и повышает гибкость позвоночника.</w:t>
      </w:r>
    </w:p>
    <w:p w:rsidR="005002D7" w:rsidRPr="001001DC" w:rsidRDefault="005002D7" w:rsidP="005002D7">
      <w:pPr>
        <w:rPr>
          <w:rFonts w:ascii="Times New Roman" w:hAnsi="Times New Roman" w:cs="Times New Roman"/>
          <w:color w:val="35405A"/>
          <w:sz w:val="28"/>
          <w:szCs w:val="28"/>
          <w:shd w:val="clear" w:color="auto" w:fill="FFFFFF"/>
        </w:rPr>
      </w:pPr>
      <w:r w:rsidRPr="001001DC">
        <w:rPr>
          <w:rFonts w:ascii="Times New Roman" w:hAnsi="Times New Roman" w:cs="Times New Roman"/>
          <w:color w:val="35405A"/>
          <w:sz w:val="28"/>
          <w:szCs w:val="28"/>
          <w:shd w:val="clear" w:color="auto" w:fill="FFFFFF"/>
        </w:rPr>
        <w:t xml:space="preserve"> </w:t>
      </w:r>
      <w:r w:rsidRPr="001001DC">
        <w:rPr>
          <w:rFonts w:ascii="Times New Roman" w:hAnsi="Times New Roman" w:cs="Times New Roman"/>
          <w:b/>
          <w:color w:val="35405A"/>
          <w:sz w:val="28"/>
          <w:szCs w:val="28"/>
          <w:shd w:val="clear" w:color="auto" w:fill="FFFFFF"/>
        </w:rPr>
        <w:t>«Путешествие на лодке»</w:t>
      </w:r>
      <w:r w:rsidRPr="001001DC">
        <w:rPr>
          <w:rFonts w:ascii="Times New Roman" w:hAnsi="Times New Roman" w:cs="Times New Roman"/>
          <w:color w:val="35405A"/>
          <w:sz w:val="28"/>
          <w:szCs w:val="28"/>
          <w:shd w:val="clear" w:color="auto" w:fill="FFFFFF"/>
        </w:rPr>
        <w:t xml:space="preserve">: сесть на коврик, ноги вместе, обхватить пальчики на ступнях руками и распрямить ножки. Рекомендуется покачиваться в стороны, словно на волнах. Формируется пресс и происходит положительное воздействие на внутренние органы. </w:t>
      </w:r>
    </w:p>
    <w:p w:rsidR="005002D7" w:rsidRPr="005002D7" w:rsidRDefault="005002D7" w:rsidP="005002D7">
      <w:pPr>
        <w:rPr>
          <w:lang w:val="en-US"/>
        </w:rPr>
      </w:pPr>
      <w:r w:rsidRPr="001001DC">
        <w:rPr>
          <w:rFonts w:ascii="Times New Roman" w:hAnsi="Times New Roman" w:cs="Times New Roman"/>
          <w:b/>
          <w:color w:val="35405A"/>
          <w:sz w:val="28"/>
          <w:szCs w:val="28"/>
          <w:shd w:val="clear" w:color="auto" w:fill="FFFFFF"/>
        </w:rPr>
        <w:t>«Веселая собачка»</w:t>
      </w:r>
      <w:r w:rsidRPr="001001DC">
        <w:rPr>
          <w:rFonts w:ascii="Times New Roman" w:hAnsi="Times New Roman" w:cs="Times New Roman"/>
          <w:color w:val="35405A"/>
          <w:sz w:val="28"/>
          <w:szCs w:val="28"/>
          <w:shd w:val="clear" w:color="auto" w:fill="FFFFFF"/>
        </w:rPr>
        <w:t>: сделать упор прямыми руками на коврик, коленки слегка согнуть, затем распрямить их, удерживая спинку прямо. При этом желательно поставить ступни полностью на пол (пяточки прижать к коврику). Можно звонко погавкать. Поза способствует укреплению мышц спины, повышая их эластичность.</w:t>
      </w:r>
      <w:bookmarkStart w:id="0" w:name="_GoBack"/>
      <w:bookmarkEnd w:id="0"/>
      <w:r>
        <w:rPr>
          <w:rFonts w:ascii="Arial" w:hAnsi="Arial" w:cs="Arial"/>
          <w:color w:val="35405A"/>
        </w:rPr>
        <w:br/>
      </w:r>
    </w:p>
    <w:sectPr w:rsidR="005002D7" w:rsidRPr="005002D7" w:rsidSect="0001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FEF"/>
    <w:multiLevelType w:val="hybridMultilevel"/>
    <w:tmpl w:val="48A4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20192"/>
    <w:multiLevelType w:val="multilevel"/>
    <w:tmpl w:val="DFC4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56892"/>
    <w:multiLevelType w:val="hybridMultilevel"/>
    <w:tmpl w:val="12FA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1674"/>
    <w:multiLevelType w:val="multilevel"/>
    <w:tmpl w:val="0DB8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448A8"/>
    <w:multiLevelType w:val="hybridMultilevel"/>
    <w:tmpl w:val="0F1A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44ED6"/>
    <w:multiLevelType w:val="hybridMultilevel"/>
    <w:tmpl w:val="6596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00A74"/>
    <w:multiLevelType w:val="multilevel"/>
    <w:tmpl w:val="523A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750CC"/>
    <w:multiLevelType w:val="hybridMultilevel"/>
    <w:tmpl w:val="9FC853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B414DFD"/>
    <w:multiLevelType w:val="hybridMultilevel"/>
    <w:tmpl w:val="4BCA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91C36"/>
    <w:multiLevelType w:val="hybridMultilevel"/>
    <w:tmpl w:val="DA8C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499"/>
    <w:rsid w:val="00017457"/>
    <w:rsid w:val="001001DC"/>
    <w:rsid w:val="002C6A1C"/>
    <w:rsid w:val="002C6EFA"/>
    <w:rsid w:val="0036650F"/>
    <w:rsid w:val="003F32FA"/>
    <w:rsid w:val="005002D7"/>
    <w:rsid w:val="005E5E41"/>
    <w:rsid w:val="006531CC"/>
    <w:rsid w:val="00694ACC"/>
    <w:rsid w:val="006A26C4"/>
    <w:rsid w:val="00800680"/>
    <w:rsid w:val="00AF6A76"/>
    <w:rsid w:val="00B17639"/>
    <w:rsid w:val="00B91662"/>
    <w:rsid w:val="00C63499"/>
    <w:rsid w:val="00D8607F"/>
    <w:rsid w:val="00D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99"/>
  </w:style>
  <w:style w:type="paragraph" w:styleId="1">
    <w:name w:val="heading 1"/>
    <w:basedOn w:val="a"/>
    <w:next w:val="a"/>
    <w:link w:val="10"/>
    <w:uiPriority w:val="9"/>
    <w:qFormat/>
    <w:rsid w:val="00C63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3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34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3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02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002D7"/>
    <w:rPr>
      <w:b/>
      <w:bCs/>
    </w:rPr>
  </w:style>
  <w:style w:type="character" w:styleId="a7">
    <w:name w:val="Hyperlink"/>
    <w:basedOn w:val="a0"/>
    <w:uiPriority w:val="99"/>
    <w:semiHidden/>
    <w:unhideWhenUsed/>
    <w:rsid w:val="00500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seven2016</dc:creator>
  <cp:keywords/>
  <dc:description/>
  <cp:lastModifiedBy>Владислав Кузьмин</cp:lastModifiedBy>
  <cp:revision>7</cp:revision>
  <dcterms:created xsi:type="dcterms:W3CDTF">2019-11-25T09:17:00Z</dcterms:created>
  <dcterms:modified xsi:type="dcterms:W3CDTF">2020-04-09T10:48:00Z</dcterms:modified>
</cp:coreProperties>
</file>